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55A5A7A3"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4F1CEDC8"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 xml:space="preserve">Component </w:t>
            </w:r>
            <w:r w:rsidR="006D1955" w:rsidRPr="00241BEA">
              <w:rPr>
                <w:rFonts w:asciiTheme="minorHAnsi" w:hAnsiTheme="minorHAnsi" w:cs="Open Sans"/>
                <w:b/>
                <w:sz w:val="20"/>
              </w:rPr>
              <w:t>Provider</w:t>
            </w:r>
          </w:p>
        </w:tc>
        <w:tc>
          <w:tcPr>
            <w:tcW w:w="3968" w:type="dxa"/>
            <w:shd w:val="clear" w:color="auto" w:fill="auto"/>
            <w:vAlign w:val="center"/>
          </w:tcPr>
          <w:p w14:paraId="53394D31" w14:textId="013DF57B" w:rsidR="006D1955" w:rsidRPr="00241BEA" w:rsidRDefault="00FD3B86" w:rsidP="0063063E">
            <w:pPr>
              <w:snapToGrid w:val="0"/>
              <w:spacing w:before="120"/>
              <w:jc w:val="left"/>
              <w:rPr>
                <w:rFonts w:asciiTheme="minorHAnsi" w:hAnsiTheme="minorHAnsi" w:cs="Open Sans"/>
                <w:b/>
                <w:sz w:val="20"/>
              </w:rPr>
            </w:pPr>
            <w:r>
              <w:rPr>
                <w:b/>
                <w:sz w:val="20"/>
              </w:rPr>
              <w:t>IFCA-LCG2</w:t>
            </w:r>
          </w:p>
        </w:tc>
      </w:tr>
      <w:tr w:rsidR="00FD3B86" w:rsidRPr="00B97954" w14:paraId="0BDEDE77" w14:textId="77777777" w:rsidTr="0053196A">
        <w:trPr>
          <w:cantSplit/>
          <w:trHeight w:val="508"/>
          <w:jc w:val="center"/>
        </w:trPr>
        <w:tc>
          <w:tcPr>
            <w:tcW w:w="2645" w:type="dxa"/>
            <w:shd w:val="clear" w:color="auto" w:fill="auto"/>
            <w:vAlign w:val="center"/>
          </w:tcPr>
          <w:p w14:paraId="40E0F25F" w14:textId="51A96E4C" w:rsidR="00FD3B86" w:rsidRPr="00241BEA" w:rsidRDefault="00FD3B86" w:rsidP="00FD3B86">
            <w:pPr>
              <w:snapToGrid w:val="0"/>
              <w:spacing w:before="120"/>
              <w:rPr>
                <w:rFonts w:asciiTheme="minorHAnsi" w:hAnsiTheme="minorHAnsi" w:cs="Open Sans"/>
                <w:b/>
                <w:sz w:val="20"/>
              </w:rPr>
            </w:pPr>
            <w:r>
              <w:rPr>
                <w:rFonts w:asciiTheme="minorHAnsi" w:hAnsiTheme="minorHAnsi" w:cs="Open Sans"/>
                <w:b/>
                <w:sz w:val="20"/>
              </w:rPr>
              <w:t>Customer</w:t>
            </w:r>
          </w:p>
        </w:tc>
        <w:tc>
          <w:tcPr>
            <w:tcW w:w="3968" w:type="dxa"/>
            <w:shd w:val="clear" w:color="auto" w:fill="auto"/>
            <w:vAlign w:val="center"/>
          </w:tcPr>
          <w:p w14:paraId="10BF0992" w14:textId="1BE7E8C9" w:rsidR="00FD3B86" w:rsidRPr="00241BEA" w:rsidRDefault="00FD3B86" w:rsidP="00FD3B86">
            <w:pPr>
              <w:pStyle w:val="DocDate"/>
              <w:snapToGrid w:val="0"/>
              <w:jc w:val="left"/>
              <w:rPr>
                <w:rFonts w:asciiTheme="minorHAnsi" w:hAnsiTheme="minorHAnsi" w:cs="Open Sans"/>
                <w:b w:val="0"/>
                <w:sz w:val="20"/>
              </w:rPr>
            </w:pPr>
            <w:r>
              <w:rPr>
                <w:rFonts w:asciiTheme="minorHAnsi" w:hAnsiTheme="minorHAnsi"/>
                <w:sz w:val="20"/>
              </w:rPr>
              <w:t>LABSS/</w:t>
            </w:r>
            <w:r w:rsidRPr="00E62959">
              <w:rPr>
                <w:rFonts w:asciiTheme="minorHAnsi" w:hAnsiTheme="minorHAnsi"/>
                <w:sz w:val="20"/>
              </w:rPr>
              <w:t>labss.istc.cnr.it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26D05030" w:rsidR="006D1955" w:rsidRPr="00241BEA" w:rsidRDefault="00FD3B86" w:rsidP="0053196A">
            <w:pPr>
              <w:pStyle w:val="DocDate"/>
              <w:snapToGrid w:val="0"/>
              <w:jc w:val="left"/>
              <w:rPr>
                <w:rFonts w:asciiTheme="minorHAnsi" w:hAnsiTheme="minorHAnsi" w:cs="Open Sans"/>
                <w:b w:val="0"/>
                <w:sz w:val="20"/>
              </w:rPr>
            </w:pPr>
            <w:r>
              <w:rPr>
                <w:rFonts w:asciiTheme="minorHAnsi" w:hAnsiTheme="minorHAnsi" w:cs="Open Sans"/>
                <w:b w:val="0"/>
                <w:sz w:val="20"/>
              </w:rPr>
              <w:t>2019-07-15</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5DC3DC32" w:rsidR="00FD3B86" w:rsidRPr="00FD3B86" w:rsidRDefault="00FD3B86" w:rsidP="0053196A">
            <w:pPr>
              <w:pStyle w:val="DocDate"/>
              <w:snapToGrid w:val="0"/>
              <w:jc w:val="left"/>
              <w:rPr>
                <w:rFonts w:asciiTheme="minorHAnsi" w:hAnsiTheme="minorHAnsi" w:cs="Open Sans"/>
                <w:b w:val="0"/>
                <w:sz w:val="20"/>
              </w:rPr>
            </w:pPr>
            <w:r>
              <w:rPr>
                <w:rFonts w:asciiTheme="minorHAnsi" w:hAnsiTheme="minorHAnsi" w:cs="Open Sans"/>
                <w:b w:val="0"/>
                <w:sz w:val="20"/>
              </w:rPr>
              <w:t>2019-09-30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628D0B97" w:rsidR="006D1955" w:rsidRPr="008030D7" w:rsidRDefault="0086643F" w:rsidP="0053196A">
            <w:pPr>
              <w:pStyle w:val="DocDate"/>
              <w:snapToGrid w:val="0"/>
              <w:jc w:val="left"/>
              <w:rPr>
                <w:rFonts w:asciiTheme="minorHAnsi" w:hAnsiTheme="minorHAnsi" w:cs="Open Sans"/>
                <w:b w:val="0"/>
                <w:sz w:val="20"/>
              </w:rPr>
            </w:pPr>
            <w:r w:rsidRPr="0086643F">
              <w:rPr>
                <w:rFonts w:asciiTheme="minorHAnsi" w:hAnsiTheme="minorHAnsi" w:cs="Open Sans"/>
                <w:b w:val="0"/>
                <w:sz w:val="20"/>
                <w:highlight w:val="yellow"/>
              </w:rPr>
              <w:t>Draft</w:t>
            </w:r>
            <w:bookmarkStart w:id="0" w:name="_GoBack"/>
            <w:bookmarkEnd w:id="0"/>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49B4E138" w:rsidR="006D1955" w:rsidRPr="008030D7" w:rsidRDefault="00FD3B86" w:rsidP="0053196A">
            <w:pPr>
              <w:pStyle w:val="DocDate"/>
              <w:snapToGrid w:val="0"/>
              <w:jc w:val="left"/>
              <w:rPr>
                <w:rFonts w:asciiTheme="minorHAnsi" w:hAnsiTheme="minorHAnsi" w:cs="Open Sans"/>
                <w:b w:val="0"/>
                <w:sz w:val="20"/>
              </w:rPr>
            </w:pPr>
            <w:r w:rsidRPr="008030D7">
              <w:rPr>
                <w:rFonts w:asciiTheme="minorHAnsi" w:hAnsiTheme="minorHAnsi" w:cs="Open Sans"/>
                <w:b w:val="0"/>
                <w:sz w:val="20"/>
              </w:rPr>
              <w:t>2019-07-15</w:t>
            </w:r>
          </w:p>
        </w:tc>
      </w:tr>
      <w:tr w:rsidR="00FD3B86"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FD3B86" w:rsidRPr="00241BEA" w:rsidRDefault="00FD3B86" w:rsidP="00FD3B86">
            <w:pPr>
              <w:pStyle w:val="Header"/>
              <w:snapToGrid w:val="0"/>
              <w:spacing w:before="120" w:after="120"/>
              <w:rPr>
                <w:rFonts w:asciiTheme="minorHAnsi" w:hAnsiTheme="minorHAnsi" w:cs="Open Sans"/>
                <w:b/>
                <w:sz w:val="20"/>
              </w:rPr>
            </w:pPr>
            <w:r w:rsidRPr="00241BEA">
              <w:rPr>
                <w:rFonts w:asciiTheme="minorHAnsi" w:hAnsiTheme="minorHAnsi" w:cs="Open Sans"/>
                <w:b/>
                <w:sz w:val="20"/>
              </w:rPr>
              <w:t>SLA</w:t>
            </w:r>
            <w:r w:rsidRPr="00241BEA">
              <w:rPr>
                <w:rFonts w:asciiTheme="minorHAnsi" w:eastAsia="Calibri" w:hAnsiTheme="minorHAnsi" w:cs="Open Sans"/>
                <w:b/>
                <w:sz w:val="20"/>
              </w:rPr>
              <w:t xml:space="preserve"> </w:t>
            </w:r>
            <w:r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0389BD33" w:rsidR="00FD3B86" w:rsidRPr="00241BEA" w:rsidRDefault="00FD3B86" w:rsidP="00FD3B86">
            <w:pPr>
              <w:pStyle w:val="DocDate"/>
              <w:snapToGrid w:val="0"/>
              <w:jc w:val="left"/>
              <w:rPr>
                <w:rFonts w:asciiTheme="minorHAnsi" w:hAnsiTheme="minorHAnsi" w:cs="Open Sans"/>
                <w:sz w:val="20"/>
                <w:highlight w:val="yellow"/>
              </w:rPr>
            </w:pPr>
            <w:r w:rsidRPr="00F167BD">
              <w:rPr>
                <w:rFonts w:asciiTheme="minorHAnsi" w:hAnsiTheme="minorHAnsi" w:cs="Open Sans"/>
                <w:b w:val="0"/>
                <w:bCs/>
                <w:sz w:val="20"/>
              </w:rPr>
              <w:t>https://documents.egi.eu/document/3478</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FD3B86" w14:paraId="51BEF978" w14:textId="77777777" w:rsidTr="00592516">
        <w:tc>
          <w:tcPr>
            <w:tcW w:w="817" w:type="dxa"/>
            <w:shd w:val="clear" w:color="auto" w:fill="auto"/>
          </w:tcPr>
          <w:p w14:paraId="027EC6C0" w14:textId="4B2871F3" w:rsidR="00EC504F" w:rsidRPr="002E5F1F" w:rsidRDefault="00FD3B86" w:rsidP="0053196A">
            <w:pPr>
              <w:pStyle w:val="NoSpacing"/>
              <w:rPr>
                <w:b/>
              </w:rPr>
            </w:pPr>
            <w:r>
              <w:rPr>
                <w:b/>
              </w:rPr>
              <w:t>V1</w:t>
            </w:r>
          </w:p>
        </w:tc>
        <w:tc>
          <w:tcPr>
            <w:tcW w:w="1418" w:type="dxa"/>
            <w:shd w:val="clear" w:color="auto" w:fill="auto"/>
          </w:tcPr>
          <w:p w14:paraId="549B6DAB" w14:textId="08EA21ED" w:rsidR="00EC504F" w:rsidRDefault="00FD3B86" w:rsidP="0053196A">
            <w:pPr>
              <w:pStyle w:val="NoSpacing"/>
            </w:pPr>
            <w:r>
              <w:t>2019-07-12</w:t>
            </w:r>
          </w:p>
        </w:tc>
        <w:tc>
          <w:tcPr>
            <w:tcW w:w="4536" w:type="dxa"/>
            <w:shd w:val="clear" w:color="auto" w:fill="auto"/>
          </w:tcPr>
          <w:p w14:paraId="69CB229F" w14:textId="677C799F" w:rsidR="00EC504F" w:rsidRDefault="00FD3B86" w:rsidP="0053196A">
            <w:pPr>
              <w:pStyle w:val="NoSpacing"/>
            </w:pPr>
            <w:r>
              <w:t>Initial version</w:t>
            </w:r>
          </w:p>
        </w:tc>
        <w:tc>
          <w:tcPr>
            <w:tcW w:w="2471" w:type="dxa"/>
            <w:shd w:val="clear" w:color="auto" w:fill="auto"/>
          </w:tcPr>
          <w:p w14:paraId="30FC1504" w14:textId="18480E28" w:rsidR="00C462B6" w:rsidRPr="00975982" w:rsidRDefault="00FD3B86" w:rsidP="0053196A">
            <w:pPr>
              <w:pStyle w:val="NoSpacing"/>
              <w:rPr>
                <w:lang w:val="it-IT"/>
              </w:rPr>
            </w:pPr>
            <w:r>
              <w:rPr>
                <w:lang w:val="it-IT"/>
              </w:rPr>
              <w:t>Enol Fernández</w:t>
            </w:r>
          </w:p>
        </w:tc>
      </w:tr>
      <w:tr w:rsidR="00AE7BD7" w:rsidRPr="00FD3B86" w14:paraId="78168144" w14:textId="77777777" w:rsidTr="00592516">
        <w:tc>
          <w:tcPr>
            <w:tcW w:w="817" w:type="dxa"/>
            <w:shd w:val="clear" w:color="auto" w:fill="auto"/>
          </w:tcPr>
          <w:p w14:paraId="3CFEE38D" w14:textId="0E549B0A" w:rsidR="00AE7BD7" w:rsidRDefault="00AE7BD7" w:rsidP="0053196A">
            <w:pPr>
              <w:pStyle w:val="NoSpacing"/>
              <w:rPr>
                <w:b/>
              </w:rPr>
            </w:pPr>
            <w:r>
              <w:rPr>
                <w:b/>
              </w:rPr>
              <w:t>V2</w:t>
            </w:r>
          </w:p>
        </w:tc>
        <w:tc>
          <w:tcPr>
            <w:tcW w:w="1418" w:type="dxa"/>
            <w:shd w:val="clear" w:color="auto" w:fill="auto"/>
          </w:tcPr>
          <w:p w14:paraId="196C5E95" w14:textId="4A668E7C" w:rsidR="00AE7BD7" w:rsidRDefault="00AE7BD7" w:rsidP="0053196A">
            <w:pPr>
              <w:pStyle w:val="NoSpacing"/>
            </w:pPr>
            <w:r>
              <w:t>2019-07-15</w:t>
            </w:r>
          </w:p>
        </w:tc>
        <w:tc>
          <w:tcPr>
            <w:tcW w:w="4536" w:type="dxa"/>
            <w:shd w:val="clear" w:color="auto" w:fill="auto"/>
          </w:tcPr>
          <w:p w14:paraId="6D75431B" w14:textId="26318220" w:rsidR="00AE7BD7" w:rsidRDefault="00AE7BD7" w:rsidP="0053196A">
            <w:pPr>
              <w:pStyle w:val="NoSpacing"/>
            </w:pPr>
            <w:r>
              <w:t>Added extra support contact</w:t>
            </w:r>
          </w:p>
        </w:tc>
        <w:tc>
          <w:tcPr>
            <w:tcW w:w="2471" w:type="dxa"/>
            <w:shd w:val="clear" w:color="auto" w:fill="auto"/>
          </w:tcPr>
          <w:p w14:paraId="469C5FDD" w14:textId="1043F9F3" w:rsidR="00AE7BD7" w:rsidRDefault="00AE7BD7" w:rsidP="0053196A">
            <w:pPr>
              <w:pStyle w:val="NoSpacing"/>
              <w:rPr>
                <w:lang w:val="it-IT"/>
              </w:rPr>
            </w:pPr>
            <w:r>
              <w:rPr>
                <w:lang w:val="it-IT"/>
              </w:rPr>
              <w:t>Enol Fernández</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01D2277" w14:textId="77777777" w:rsidR="001F262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8037" w:history="1">
            <w:r w:rsidR="001F262B" w:rsidRPr="0010617D">
              <w:rPr>
                <w:rStyle w:val="Hyperlink"/>
                <w:noProof/>
              </w:rPr>
              <w:t>1</w:t>
            </w:r>
            <w:r w:rsidR="001F262B">
              <w:rPr>
                <w:rFonts w:asciiTheme="minorHAnsi" w:eastAsiaTheme="minorEastAsia" w:hAnsiTheme="minorHAnsi"/>
                <w:noProof/>
                <w:spacing w:val="0"/>
                <w:lang w:eastAsia="en-GB"/>
              </w:rPr>
              <w:tab/>
            </w:r>
            <w:r w:rsidR="001F262B" w:rsidRPr="0010617D">
              <w:rPr>
                <w:rStyle w:val="Hyperlink"/>
                <w:noProof/>
              </w:rPr>
              <w:t>The Services</w:t>
            </w:r>
            <w:r w:rsidR="001F262B">
              <w:rPr>
                <w:noProof/>
                <w:webHidden/>
              </w:rPr>
              <w:tab/>
            </w:r>
            <w:r w:rsidR="001F262B">
              <w:rPr>
                <w:noProof/>
                <w:webHidden/>
              </w:rPr>
              <w:fldChar w:fldCharType="begin"/>
            </w:r>
            <w:r w:rsidR="001F262B">
              <w:rPr>
                <w:noProof/>
                <w:webHidden/>
              </w:rPr>
              <w:instrText xml:space="preserve"> PAGEREF _Toc531008037 \h </w:instrText>
            </w:r>
            <w:r w:rsidR="001F262B">
              <w:rPr>
                <w:noProof/>
                <w:webHidden/>
              </w:rPr>
            </w:r>
            <w:r w:rsidR="001F262B">
              <w:rPr>
                <w:noProof/>
                <w:webHidden/>
              </w:rPr>
              <w:fldChar w:fldCharType="separate"/>
            </w:r>
            <w:r w:rsidR="001F262B">
              <w:rPr>
                <w:noProof/>
                <w:webHidden/>
              </w:rPr>
              <w:t>4</w:t>
            </w:r>
            <w:r w:rsidR="001F262B">
              <w:rPr>
                <w:noProof/>
                <w:webHidden/>
              </w:rPr>
              <w:fldChar w:fldCharType="end"/>
            </w:r>
          </w:hyperlink>
        </w:p>
        <w:p w14:paraId="18BFF418" w14:textId="77777777" w:rsidR="001F262B" w:rsidRDefault="002B484F">
          <w:pPr>
            <w:pStyle w:val="TOC1"/>
            <w:tabs>
              <w:tab w:val="left" w:pos="400"/>
              <w:tab w:val="right" w:leader="dot" w:pos="9016"/>
            </w:tabs>
            <w:rPr>
              <w:rFonts w:asciiTheme="minorHAnsi" w:eastAsiaTheme="minorEastAsia" w:hAnsiTheme="minorHAnsi"/>
              <w:noProof/>
              <w:spacing w:val="0"/>
              <w:lang w:eastAsia="en-GB"/>
            </w:rPr>
          </w:pPr>
          <w:hyperlink w:anchor="_Toc531008038" w:history="1">
            <w:r w:rsidR="001F262B" w:rsidRPr="0010617D">
              <w:rPr>
                <w:rStyle w:val="Hyperlink"/>
                <w:noProof/>
              </w:rPr>
              <w:t>2</w:t>
            </w:r>
            <w:r w:rsidR="001F262B">
              <w:rPr>
                <w:rFonts w:asciiTheme="minorHAnsi" w:eastAsiaTheme="minorEastAsia" w:hAnsiTheme="minorHAnsi"/>
                <w:noProof/>
                <w:spacing w:val="0"/>
                <w:lang w:eastAsia="en-GB"/>
              </w:rPr>
              <w:tab/>
            </w:r>
            <w:r w:rsidR="001F262B" w:rsidRPr="0010617D">
              <w:rPr>
                <w:rStyle w:val="Hyperlink"/>
                <w:noProof/>
              </w:rPr>
              <w:t>Service hours and exceptions</w:t>
            </w:r>
            <w:r w:rsidR="001F262B">
              <w:rPr>
                <w:noProof/>
                <w:webHidden/>
              </w:rPr>
              <w:tab/>
            </w:r>
            <w:r w:rsidR="001F262B">
              <w:rPr>
                <w:noProof/>
                <w:webHidden/>
              </w:rPr>
              <w:fldChar w:fldCharType="begin"/>
            </w:r>
            <w:r w:rsidR="001F262B">
              <w:rPr>
                <w:noProof/>
                <w:webHidden/>
              </w:rPr>
              <w:instrText xml:space="preserve"> PAGEREF _Toc531008038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1703ED6D" w14:textId="77777777" w:rsidR="001F262B" w:rsidRDefault="002B484F">
          <w:pPr>
            <w:pStyle w:val="TOC1"/>
            <w:tabs>
              <w:tab w:val="left" w:pos="400"/>
              <w:tab w:val="right" w:leader="dot" w:pos="9016"/>
            </w:tabs>
            <w:rPr>
              <w:rFonts w:asciiTheme="minorHAnsi" w:eastAsiaTheme="minorEastAsia" w:hAnsiTheme="minorHAnsi"/>
              <w:noProof/>
              <w:spacing w:val="0"/>
              <w:lang w:eastAsia="en-GB"/>
            </w:rPr>
          </w:pPr>
          <w:hyperlink w:anchor="_Toc531008039" w:history="1">
            <w:r w:rsidR="001F262B" w:rsidRPr="0010617D">
              <w:rPr>
                <w:rStyle w:val="Hyperlink"/>
                <w:noProof/>
              </w:rPr>
              <w:t>3</w:t>
            </w:r>
            <w:r w:rsidR="001F262B">
              <w:rPr>
                <w:rFonts w:asciiTheme="minorHAnsi" w:eastAsiaTheme="minorEastAsia" w:hAnsiTheme="minorHAnsi"/>
                <w:noProof/>
                <w:spacing w:val="0"/>
                <w:lang w:eastAsia="en-GB"/>
              </w:rPr>
              <w:tab/>
            </w:r>
            <w:r w:rsidR="001F262B" w:rsidRPr="0010617D">
              <w:rPr>
                <w:rStyle w:val="Hyperlink"/>
                <w:noProof/>
              </w:rPr>
              <w:t>Support</w:t>
            </w:r>
            <w:r w:rsidR="001F262B">
              <w:rPr>
                <w:noProof/>
                <w:webHidden/>
              </w:rPr>
              <w:tab/>
            </w:r>
            <w:r w:rsidR="001F262B">
              <w:rPr>
                <w:noProof/>
                <w:webHidden/>
              </w:rPr>
              <w:fldChar w:fldCharType="begin"/>
            </w:r>
            <w:r w:rsidR="001F262B">
              <w:rPr>
                <w:noProof/>
                <w:webHidden/>
              </w:rPr>
              <w:instrText xml:space="preserve"> PAGEREF _Toc531008039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CB824A0" w14:textId="77777777" w:rsidR="001F262B" w:rsidRDefault="002B484F">
          <w:pPr>
            <w:pStyle w:val="TOC2"/>
            <w:tabs>
              <w:tab w:val="left" w:pos="880"/>
              <w:tab w:val="right" w:leader="dot" w:pos="9016"/>
            </w:tabs>
            <w:rPr>
              <w:rFonts w:asciiTheme="minorHAnsi" w:eastAsiaTheme="minorEastAsia" w:hAnsiTheme="minorHAnsi"/>
              <w:noProof/>
              <w:spacing w:val="0"/>
              <w:lang w:eastAsia="en-GB"/>
            </w:rPr>
          </w:pPr>
          <w:hyperlink w:anchor="_Toc531008040" w:history="1">
            <w:r w:rsidR="001F262B" w:rsidRPr="0010617D">
              <w:rPr>
                <w:rStyle w:val="Hyperlink"/>
                <w:noProof/>
              </w:rPr>
              <w:t>3.1</w:t>
            </w:r>
            <w:r w:rsidR="001F262B">
              <w:rPr>
                <w:rFonts w:asciiTheme="minorHAnsi" w:eastAsiaTheme="minorEastAsia" w:hAnsiTheme="minorHAnsi"/>
                <w:noProof/>
                <w:spacing w:val="0"/>
                <w:lang w:eastAsia="en-GB"/>
              </w:rPr>
              <w:tab/>
            </w:r>
            <w:r w:rsidR="001F262B" w:rsidRPr="0010617D">
              <w:rPr>
                <w:rStyle w:val="Hyperlink"/>
                <w:noProof/>
              </w:rPr>
              <w:t>Incident handling</w:t>
            </w:r>
            <w:r w:rsidR="001F262B">
              <w:rPr>
                <w:noProof/>
                <w:webHidden/>
              </w:rPr>
              <w:tab/>
            </w:r>
            <w:r w:rsidR="001F262B">
              <w:rPr>
                <w:noProof/>
                <w:webHidden/>
              </w:rPr>
              <w:fldChar w:fldCharType="begin"/>
            </w:r>
            <w:r w:rsidR="001F262B">
              <w:rPr>
                <w:noProof/>
                <w:webHidden/>
              </w:rPr>
              <w:instrText xml:space="preserve"> PAGEREF _Toc531008040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F61C02E" w14:textId="77777777" w:rsidR="001F262B" w:rsidRDefault="002B484F">
          <w:pPr>
            <w:pStyle w:val="TOC2"/>
            <w:tabs>
              <w:tab w:val="left" w:pos="880"/>
              <w:tab w:val="right" w:leader="dot" w:pos="9016"/>
            </w:tabs>
            <w:rPr>
              <w:rFonts w:asciiTheme="minorHAnsi" w:eastAsiaTheme="minorEastAsia" w:hAnsiTheme="minorHAnsi"/>
              <w:noProof/>
              <w:spacing w:val="0"/>
              <w:lang w:eastAsia="en-GB"/>
            </w:rPr>
          </w:pPr>
          <w:hyperlink w:anchor="_Toc531008041" w:history="1">
            <w:r w:rsidR="001F262B" w:rsidRPr="0010617D">
              <w:rPr>
                <w:rStyle w:val="Hyperlink"/>
                <w:noProof/>
              </w:rPr>
              <w:t>3.2</w:t>
            </w:r>
            <w:r w:rsidR="001F262B">
              <w:rPr>
                <w:rFonts w:asciiTheme="minorHAnsi" w:eastAsiaTheme="minorEastAsia" w:hAnsiTheme="minorHAnsi"/>
                <w:noProof/>
                <w:spacing w:val="0"/>
                <w:lang w:eastAsia="en-GB"/>
              </w:rPr>
              <w:tab/>
            </w:r>
            <w:r w:rsidR="001F262B" w:rsidRPr="0010617D">
              <w:rPr>
                <w:rStyle w:val="Hyperlink"/>
                <w:noProof/>
              </w:rPr>
              <w:t>Service requests</w:t>
            </w:r>
            <w:r w:rsidR="001F262B">
              <w:rPr>
                <w:noProof/>
                <w:webHidden/>
              </w:rPr>
              <w:tab/>
            </w:r>
            <w:r w:rsidR="001F262B">
              <w:rPr>
                <w:noProof/>
                <w:webHidden/>
              </w:rPr>
              <w:fldChar w:fldCharType="begin"/>
            </w:r>
            <w:r w:rsidR="001F262B">
              <w:rPr>
                <w:noProof/>
                <w:webHidden/>
              </w:rPr>
              <w:instrText xml:space="preserve"> PAGEREF _Toc531008041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4166513" w14:textId="77777777" w:rsidR="001F262B" w:rsidRDefault="002B484F">
          <w:pPr>
            <w:pStyle w:val="TOC1"/>
            <w:tabs>
              <w:tab w:val="left" w:pos="400"/>
              <w:tab w:val="right" w:leader="dot" w:pos="9016"/>
            </w:tabs>
            <w:rPr>
              <w:rFonts w:asciiTheme="minorHAnsi" w:eastAsiaTheme="minorEastAsia" w:hAnsiTheme="minorHAnsi"/>
              <w:noProof/>
              <w:spacing w:val="0"/>
              <w:lang w:eastAsia="en-GB"/>
            </w:rPr>
          </w:pPr>
          <w:hyperlink w:anchor="_Toc531008042" w:history="1">
            <w:r w:rsidR="001F262B" w:rsidRPr="0010617D">
              <w:rPr>
                <w:rStyle w:val="Hyperlink"/>
                <w:noProof/>
              </w:rPr>
              <w:t>4</w:t>
            </w:r>
            <w:r w:rsidR="001F262B">
              <w:rPr>
                <w:rFonts w:asciiTheme="minorHAnsi" w:eastAsiaTheme="minorEastAsia" w:hAnsiTheme="minorHAnsi"/>
                <w:noProof/>
                <w:spacing w:val="0"/>
                <w:lang w:eastAsia="en-GB"/>
              </w:rPr>
              <w:tab/>
            </w:r>
            <w:r w:rsidR="001F262B" w:rsidRPr="0010617D">
              <w:rPr>
                <w:rStyle w:val="Hyperlink"/>
                <w:noProof/>
              </w:rPr>
              <w:t>Service level targets</w:t>
            </w:r>
            <w:r w:rsidR="001F262B">
              <w:rPr>
                <w:noProof/>
                <w:webHidden/>
              </w:rPr>
              <w:tab/>
            </w:r>
            <w:r w:rsidR="001F262B">
              <w:rPr>
                <w:noProof/>
                <w:webHidden/>
              </w:rPr>
              <w:fldChar w:fldCharType="begin"/>
            </w:r>
            <w:r w:rsidR="001F262B">
              <w:rPr>
                <w:noProof/>
                <w:webHidden/>
              </w:rPr>
              <w:instrText xml:space="preserve"> PAGEREF _Toc531008042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5A3064DD" w14:textId="77777777" w:rsidR="001F262B" w:rsidRDefault="002B484F">
          <w:pPr>
            <w:pStyle w:val="TOC1"/>
            <w:tabs>
              <w:tab w:val="left" w:pos="400"/>
              <w:tab w:val="right" w:leader="dot" w:pos="9016"/>
            </w:tabs>
            <w:rPr>
              <w:rFonts w:asciiTheme="minorHAnsi" w:eastAsiaTheme="minorEastAsia" w:hAnsiTheme="minorHAnsi"/>
              <w:noProof/>
              <w:spacing w:val="0"/>
              <w:lang w:eastAsia="en-GB"/>
            </w:rPr>
          </w:pPr>
          <w:hyperlink w:anchor="_Toc531008043" w:history="1">
            <w:r w:rsidR="001F262B" w:rsidRPr="0010617D">
              <w:rPr>
                <w:rStyle w:val="Hyperlink"/>
                <w:noProof/>
              </w:rPr>
              <w:t>5</w:t>
            </w:r>
            <w:r w:rsidR="001F262B">
              <w:rPr>
                <w:rFonts w:asciiTheme="minorHAnsi" w:eastAsiaTheme="minorEastAsia" w:hAnsiTheme="minorHAnsi"/>
                <w:noProof/>
                <w:spacing w:val="0"/>
                <w:lang w:eastAsia="en-GB"/>
              </w:rPr>
              <w:tab/>
            </w:r>
            <w:r w:rsidR="001F262B" w:rsidRPr="0010617D">
              <w:rPr>
                <w:rStyle w:val="Hyperlink"/>
                <w:noProof/>
              </w:rPr>
              <w:t>Limitations and constraints</w:t>
            </w:r>
            <w:r w:rsidR="001F262B">
              <w:rPr>
                <w:noProof/>
                <w:webHidden/>
              </w:rPr>
              <w:tab/>
            </w:r>
            <w:r w:rsidR="001F262B">
              <w:rPr>
                <w:noProof/>
                <w:webHidden/>
              </w:rPr>
              <w:fldChar w:fldCharType="begin"/>
            </w:r>
            <w:r w:rsidR="001F262B">
              <w:rPr>
                <w:noProof/>
                <w:webHidden/>
              </w:rPr>
              <w:instrText xml:space="preserve"> PAGEREF _Toc531008043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0D9A5FC2" w14:textId="77777777" w:rsidR="001F262B" w:rsidRDefault="002B484F">
          <w:pPr>
            <w:pStyle w:val="TOC1"/>
            <w:tabs>
              <w:tab w:val="left" w:pos="400"/>
              <w:tab w:val="right" w:leader="dot" w:pos="9016"/>
            </w:tabs>
            <w:rPr>
              <w:rFonts w:asciiTheme="minorHAnsi" w:eastAsiaTheme="minorEastAsia" w:hAnsiTheme="minorHAnsi"/>
              <w:noProof/>
              <w:spacing w:val="0"/>
              <w:lang w:eastAsia="en-GB"/>
            </w:rPr>
          </w:pPr>
          <w:hyperlink w:anchor="_Toc531008044" w:history="1">
            <w:r w:rsidR="001F262B" w:rsidRPr="0010617D">
              <w:rPr>
                <w:rStyle w:val="Hyperlink"/>
                <w:noProof/>
              </w:rPr>
              <w:t>6</w:t>
            </w:r>
            <w:r w:rsidR="001F262B">
              <w:rPr>
                <w:rFonts w:asciiTheme="minorHAnsi" w:eastAsiaTheme="minorEastAsia" w:hAnsiTheme="minorHAnsi"/>
                <w:noProof/>
                <w:spacing w:val="0"/>
                <w:lang w:eastAsia="en-GB"/>
              </w:rPr>
              <w:tab/>
            </w:r>
            <w:r w:rsidR="001F262B" w:rsidRPr="0010617D">
              <w:rPr>
                <w:rStyle w:val="Hyperlink"/>
                <w:noProof/>
              </w:rPr>
              <w:t>Communication, reporting and escalation</w:t>
            </w:r>
            <w:r w:rsidR="001F262B">
              <w:rPr>
                <w:noProof/>
                <w:webHidden/>
              </w:rPr>
              <w:tab/>
            </w:r>
            <w:r w:rsidR="001F262B">
              <w:rPr>
                <w:noProof/>
                <w:webHidden/>
              </w:rPr>
              <w:fldChar w:fldCharType="begin"/>
            </w:r>
            <w:r w:rsidR="001F262B">
              <w:rPr>
                <w:noProof/>
                <w:webHidden/>
              </w:rPr>
              <w:instrText xml:space="preserve"> PAGEREF _Toc531008044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76585769" w14:textId="77777777" w:rsidR="001F262B" w:rsidRDefault="002B484F">
          <w:pPr>
            <w:pStyle w:val="TOC2"/>
            <w:tabs>
              <w:tab w:val="left" w:pos="880"/>
              <w:tab w:val="right" w:leader="dot" w:pos="9016"/>
            </w:tabs>
            <w:rPr>
              <w:rFonts w:asciiTheme="minorHAnsi" w:eastAsiaTheme="minorEastAsia" w:hAnsiTheme="minorHAnsi"/>
              <w:noProof/>
              <w:spacing w:val="0"/>
              <w:lang w:eastAsia="en-GB"/>
            </w:rPr>
          </w:pPr>
          <w:hyperlink w:anchor="_Toc531008045" w:history="1">
            <w:r w:rsidR="001F262B" w:rsidRPr="0010617D">
              <w:rPr>
                <w:rStyle w:val="Hyperlink"/>
                <w:noProof/>
              </w:rPr>
              <w:t>6.1</w:t>
            </w:r>
            <w:r w:rsidR="001F262B">
              <w:rPr>
                <w:rFonts w:asciiTheme="minorHAnsi" w:eastAsiaTheme="minorEastAsia" w:hAnsiTheme="minorHAnsi"/>
                <w:noProof/>
                <w:spacing w:val="0"/>
                <w:lang w:eastAsia="en-GB"/>
              </w:rPr>
              <w:tab/>
            </w:r>
            <w:r w:rsidR="001F262B" w:rsidRPr="0010617D">
              <w:rPr>
                <w:rStyle w:val="Hyperlink"/>
                <w:noProof/>
              </w:rPr>
              <w:t>General communication</w:t>
            </w:r>
            <w:r w:rsidR="001F262B">
              <w:rPr>
                <w:noProof/>
                <w:webHidden/>
              </w:rPr>
              <w:tab/>
            </w:r>
            <w:r w:rsidR="001F262B">
              <w:rPr>
                <w:noProof/>
                <w:webHidden/>
              </w:rPr>
              <w:fldChar w:fldCharType="begin"/>
            </w:r>
            <w:r w:rsidR="001F262B">
              <w:rPr>
                <w:noProof/>
                <w:webHidden/>
              </w:rPr>
              <w:instrText xml:space="preserve"> PAGEREF _Toc531008045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61E515A" w14:textId="77777777" w:rsidR="001F262B" w:rsidRDefault="002B484F">
          <w:pPr>
            <w:pStyle w:val="TOC2"/>
            <w:tabs>
              <w:tab w:val="left" w:pos="880"/>
              <w:tab w:val="right" w:leader="dot" w:pos="9016"/>
            </w:tabs>
            <w:rPr>
              <w:rFonts w:asciiTheme="minorHAnsi" w:eastAsiaTheme="minorEastAsia" w:hAnsiTheme="minorHAnsi"/>
              <w:noProof/>
              <w:spacing w:val="0"/>
              <w:lang w:eastAsia="en-GB"/>
            </w:rPr>
          </w:pPr>
          <w:hyperlink w:anchor="_Toc531008046" w:history="1">
            <w:r w:rsidR="001F262B" w:rsidRPr="0010617D">
              <w:rPr>
                <w:rStyle w:val="Hyperlink"/>
                <w:noProof/>
              </w:rPr>
              <w:t>6.2</w:t>
            </w:r>
            <w:r w:rsidR="001F262B">
              <w:rPr>
                <w:rFonts w:asciiTheme="minorHAnsi" w:eastAsiaTheme="minorEastAsia" w:hAnsiTheme="minorHAnsi"/>
                <w:noProof/>
                <w:spacing w:val="0"/>
                <w:lang w:eastAsia="en-GB"/>
              </w:rPr>
              <w:tab/>
            </w:r>
            <w:r w:rsidR="001F262B" w:rsidRPr="0010617D">
              <w:rPr>
                <w:rStyle w:val="Hyperlink"/>
                <w:noProof/>
              </w:rPr>
              <w:t>Regular reporting</w:t>
            </w:r>
            <w:r w:rsidR="001F262B">
              <w:rPr>
                <w:noProof/>
                <w:webHidden/>
              </w:rPr>
              <w:tab/>
            </w:r>
            <w:r w:rsidR="001F262B">
              <w:rPr>
                <w:noProof/>
                <w:webHidden/>
              </w:rPr>
              <w:fldChar w:fldCharType="begin"/>
            </w:r>
            <w:r w:rsidR="001F262B">
              <w:rPr>
                <w:noProof/>
                <w:webHidden/>
              </w:rPr>
              <w:instrText xml:space="preserve"> PAGEREF _Toc531008046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4423CD6D" w14:textId="77777777" w:rsidR="001F262B" w:rsidRDefault="002B484F">
          <w:pPr>
            <w:pStyle w:val="TOC2"/>
            <w:tabs>
              <w:tab w:val="left" w:pos="880"/>
              <w:tab w:val="right" w:leader="dot" w:pos="9016"/>
            </w:tabs>
            <w:rPr>
              <w:rFonts w:asciiTheme="minorHAnsi" w:eastAsiaTheme="minorEastAsia" w:hAnsiTheme="minorHAnsi"/>
              <w:noProof/>
              <w:spacing w:val="0"/>
              <w:lang w:eastAsia="en-GB"/>
            </w:rPr>
          </w:pPr>
          <w:hyperlink w:anchor="_Toc531008047" w:history="1">
            <w:r w:rsidR="001F262B" w:rsidRPr="0010617D">
              <w:rPr>
                <w:rStyle w:val="Hyperlink"/>
                <w:noProof/>
              </w:rPr>
              <w:t>6.3</w:t>
            </w:r>
            <w:r w:rsidR="001F262B">
              <w:rPr>
                <w:rFonts w:asciiTheme="minorHAnsi" w:eastAsiaTheme="minorEastAsia" w:hAnsiTheme="minorHAnsi"/>
                <w:noProof/>
                <w:spacing w:val="0"/>
                <w:lang w:eastAsia="en-GB"/>
              </w:rPr>
              <w:tab/>
            </w:r>
            <w:r w:rsidR="001F262B" w:rsidRPr="0010617D">
              <w:rPr>
                <w:rStyle w:val="Hyperlink"/>
                <w:noProof/>
              </w:rPr>
              <w:t>Violations</w:t>
            </w:r>
            <w:r w:rsidR="001F262B">
              <w:rPr>
                <w:noProof/>
                <w:webHidden/>
              </w:rPr>
              <w:tab/>
            </w:r>
            <w:r w:rsidR="001F262B">
              <w:rPr>
                <w:noProof/>
                <w:webHidden/>
              </w:rPr>
              <w:fldChar w:fldCharType="begin"/>
            </w:r>
            <w:r w:rsidR="001F262B">
              <w:rPr>
                <w:noProof/>
                <w:webHidden/>
              </w:rPr>
              <w:instrText xml:space="preserve"> PAGEREF _Toc531008047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C8C9F5F" w14:textId="77777777" w:rsidR="001F262B" w:rsidRDefault="002B484F">
          <w:pPr>
            <w:pStyle w:val="TOC2"/>
            <w:tabs>
              <w:tab w:val="left" w:pos="880"/>
              <w:tab w:val="right" w:leader="dot" w:pos="9016"/>
            </w:tabs>
            <w:rPr>
              <w:rFonts w:asciiTheme="minorHAnsi" w:eastAsiaTheme="minorEastAsia" w:hAnsiTheme="minorHAnsi"/>
              <w:noProof/>
              <w:spacing w:val="0"/>
              <w:lang w:eastAsia="en-GB"/>
            </w:rPr>
          </w:pPr>
          <w:hyperlink w:anchor="_Toc531008048" w:history="1">
            <w:r w:rsidR="001F262B" w:rsidRPr="0010617D">
              <w:rPr>
                <w:rStyle w:val="Hyperlink"/>
                <w:noProof/>
              </w:rPr>
              <w:t>6.4</w:t>
            </w:r>
            <w:r w:rsidR="001F262B">
              <w:rPr>
                <w:rFonts w:asciiTheme="minorHAnsi" w:eastAsiaTheme="minorEastAsia" w:hAnsiTheme="minorHAnsi"/>
                <w:noProof/>
                <w:spacing w:val="0"/>
                <w:lang w:eastAsia="en-GB"/>
              </w:rPr>
              <w:tab/>
            </w:r>
            <w:r w:rsidR="001F262B" w:rsidRPr="0010617D">
              <w:rPr>
                <w:rStyle w:val="Hyperlink"/>
                <w:noProof/>
              </w:rPr>
              <w:t>Escalation and complaints</w:t>
            </w:r>
            <w:r w:rsidR="001F262B">
              <w:rPr>
                <w:noProof/>
                <w:webHidden/>
              </w:rPr>
              <w:tab/>
            </w:r>
            <w:r w:rsidR="001F262B">
              <w:rPr>
                <w:noProof/>
                <w:webHidden/>
              </w:rPr>
              <w:fldChar w:fldCharType="begin"/>
            </w:r>
            <w:r w:rsidR="001F262B">
              <w:rPr>
                <w:noProof/>
                <w:webHidden/>
              </w:rPr>
              <w:instrText xml:space="preserve"> PAGEREF _Toc531008048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9CAD202" w14:textId="77777777" w:rsidR="001F262B" w:rsidRDefault="002B484F">
          <w:pPr>
            <w:pStyle w:val="TOC1"/>
            <w:tabs>
              <w:tab w:val="left" w:pos="400"/>
              <w:tab w:val="right" w:leader="dot" w:pos="9016"/>
            </w:tabs>
            <w:rPr>
              <w:rFonts w:asciiTheme="minorHAnsi" w:eastAsiaTheme="minorEastAsia" w:hAnsiTheme="minorHAnsi"/>
              <w:noProof/>
              <w:spacing w:val="0"/>
              <w:lang w:eastAsia="en-GB"/>
            </w:rPr>
          </w:pPr>
          <w:hyperlink w:anchor="_Toc531008049" w:history="1">
            <w:r w:rsidR="001F262B" w:rsidRPr="0010617D">
              <w:rPr>
                <w:rStyle w:val="Hyperlink"/>
                <w:noProof/>
              </w:rPr>
              <w:t>7</w:t>
            </w:r>
            <w:r w:rsidR="001F262B">
              <w:rPr>
                <w:rFonts w:asciiTheme="minorHAnsi" w:eastAsiaTheme="minorEastAsia" w:hAnsiTheme="minorHAnsi"/>
                <w:noProof/>
                <w:spacing w:val="0"/>
                <w:lang w:eastAsia="en-GB"/>
              </w:rPr>
              <w:tab/>
            </w:r>
            <w:r w:rsidR="001F262B" w:rsidRPr="0010617D">
              <w:rPr>
                <w:rStyle w:val="Hyperlink"/>
                <w:noProof/>
              </w:rPr>
              <w:t>Information security and data protection</w:t>
            </w:r>
            <w:r w:rsidR="001F262B">
              <w:rPr>
                <w:noProof/>
                <w:webHidden/>
              </w:rPr>
              <w:tab/>
            </w:r>
            <w:r w:rsidR="001F262B">
              <w:rPr>
                <w:noProof/>
                <w:webHidden/>
              </w:rPr>
              <w:fldChar w:fldCharType="begin"/>
            </w:r>
            <w:r w:rsidR="001F262B">
              <w:rPr>
                <w:noProof/>
                <w:webHidden/>
              </w:rPr>
              <w:instrText xml:space="preserve"> PAGEREF _Toc531008049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4E7700A" w14:textId="77777777" w:rsidR="001F262B" w:rsidRDefault="002B484F">
          <w:pPr>
            <w:pStyle w:val="TOC1"/>
            <w:tabs>
              <w:tab w:val="left" w:pos="400"/>
              <w:tab w:val="right" w:leader="dot" w:pos="9016"/>
            </w:tabs>
            <w:rPr>
              <w:rFonts w:asciiTheme="minorHAnsi" w:eastAsiaTheme="minorEastAsia" w:hAnsiTheme="minorHAnsi"/>
              <w:noProof/>
              <w:spacing w:val="0"/>
              <w:lang w:eastAsia="en-GB"/>
            </w:rPr>
          </w:pPr>
          <w:hyperlink w:anchor="_Toc531008050" w:history="1">
            <w:r w:rsidR="001F262B" w:rsidRPr="0010617D">
              <w:rPr>
                <w:rStyle w:val="Hyperlink"/>
                <w:noProof/>
              </w:rPr>
              <w:t>8</w:t>
            </w:r>
            <w:r w:rsidR="001F262B">
              <w:rPr>
                <w:rFonts w:asciiTheme="minorHAnsi" w:eastAsiaTheme="minorEastAsia" w:hAnsiTheme="minorHAnsi"/>
                <w:noProof/>
                <w:spacing w:val="0"/>
                <w:lang w:eastAsia="en-GB"/>
              </w:rPr>
              <w:tab/>
            </w:r>
            <w:r w:rsidR="001F262B" w:rsidRPr="0010617D">
              <w:rPr>
                <w:rStyle w:val="Hyperlink"/>
                <w:noProof/>
              </w:rPr>
              <w:t>Responsibilities</w:t>
            </w:r>
            <w:r w:rsidR="001F262B">
              <w:rPr>
                <w:noProof/>
                <w:webHidden/>
              </w:rPr>
              <w:tab/>
            </w:r>
            <w:r w:rsidR="001F262B">
              <w:rPr>
                <w:noProof/>
                <w:webHidden/>
              </w:rPr>
              <w:fldChar w:fldCharType="begin"/>
            </w:r>
            <w:r w:rsidR="001F262B">
              <w:rPr>
                <w:noProof/>
                <w:webHidden/>
              </w:rPr>
              <w:instrText xml:space="preserve"> PAGEREF _Toc531008050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DC21D41" w14:textId="77777777" w:rsidR="001F262B" w:rsidRDefault="002B484F">
          <w:pPr>
            <w:pStyle w:val="TOC2"/>
            <w:tabs>
              <w:tab w:val="left" w:pos="880"/>
              <w:tab w:val="right" w:leader="dot" w:pos="9016"/>
            </w:tabs>
            <w:rPr>
              <w:rFonts w:asciiTheme="minorHAnsi" w:eastAsiaTheme="minorEastAsia" w:hAnsiTheme="minorHAnsi"/>
              <w:noProof/>
              <w:spacing w:val="0"/>
              <w:lang w:eastAsia="en-GB"/>
            </w:rPr>
          </w:pPr>
          <w:hyperlink w:anchor="_Toc531008051" w:history="1">
            <w:r w:rsidR="001F262B" w:rsidRPr="0010617D">
              <w:rPr>
                <w:rStyle w:val="Hyperlink"/>
                <w:noProof/>
              </w:rPr>
              <w:t>8.1</w:t>
            </w:r>
            <w:r w:rsidR="001F262B">
              <w:rPr>
                <w:rFonts w:asciiTheme="minorHAnsi" w:eastAsiaTheme="minorEastAsia" w:hAnsiTheme="minorHAnsi"/>
                <w:noProof/>
                <w:spacing w:val="0"/>
                <w:lang w:eastAsia="en-GB"/>
              </w:rPr>
              <w:tab/>
            </w:r>
            <w:r w:rsidR="001F262B" w:rsidRPr="0010617D">
              <w:rPr>
                <w:rStyle w:val="Hyperlink"/>
                <w:noProof/>
              </w:rPr>
              <w:t>Of the Component Provider</w:t>
            </w:r>
            <w:r w:rsidR="001F262B">
              <w:rPr>
                <w:noProof/>
                <w:webHidden/>
              </w:rPr>
              <w:tab/>
            </w:r>
            <w:r w:rsidR="001F262B">
              <w:rPr>
                <w:noProof/>
                <w:webHidden/>
              </w:rPr>
              <w:fldChar w:fldCharType="begin"/>
            </w:r>
            <w:r w:rsidR="001F262B">
              <w:rPr>
                <w:noProof/>
                <w:webHidden/>
              </w:rPr>
              <w:instrText xml:space="preserve"> PAGEREF _Toc531008051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3AE9167D" w14:textId="77777777" w:rsidR="001F262B" w:rsidRDefault="002B484F">
          <w:pPr>
            <w:pStyle w:val="TOC2"/>
            <w:tabs>
              <w:tab w:val="left" w:pos="880"/>
              <w:tab w:val="right" w:leader="dot" w:pos="9016"/>
            </w:tabs>
            <w:rPr>
              <w:rFonts w:asciiTheme="minorHAnsi" w:eastAsiaTheme="minorEastAsia" w:hAnsiTheme="minorHAnsi"/>
              <w:noProof/>
              <w:spacing w:val="0"/>
              <w:lang w:eastAsia="en-GB"/>
            </w:rPr>
          </w:pPr>
          <w:hyperlink w:anchor="_Toc531008052" w:history="1">
            <w:r w:rsidR="001F262B" w:rsidRPr="0010617D">
              <w:rPr>
                <w:rStyle w:val="Hyperlink"/>
                <w:noProof/>
              </w:rPr>
              <w:t>8.2</w:t>
            </w:r>
            <w:r w:rsidR="001F262B">
              <w:rPr>
                <w:rFonts w:asciiTheme="minorHAnsi" w:eastAsiaTheme="minorEastAsia" w:hAnsiTheme="minorHAnsi"/>
                <w:noProof/>
                <w:spacing w:val="0"/>
                <w:lang w:eastAsia="en-GB"/>
              </w:rPr>
              <w:tab/>
            </w:r>
            <w:r w:rsidR="001F262B" w:rsidRPr="0010617D">
              <w:rPr>
                <w:rStyle w:val="Hyperlink"/>
                <w:noProof/>
              </w:rPr>
              <w:t>Of EGI Foundation</w:t>
            </w:r>
            <w:r w:rsidR="001F262B">
              <w:rPr>
                <w:noProof/>
                <w:webHidden/>
              </w:rPr>
              <w:tab/>
            </w:r>
            <w:r w:rsidR="001F262B">
              <w:rPr>
                <w:noProof/>
                <w:webHidden/>
              </w:rPr>
              <w:fldChar w:fldCharType="begin"/>
            </w:r>
            <w:r w:rsidR="001F262B">
              <w:rPr>
                <w:noProof/>
                <w:webHidden/>
              </w:rPr>
              <w:instrText xml:space="preserve"> PAGEREF _Toc531008052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B108504" w14:textId="77777777" w:rsidR="001F262B" w:rsidRDefault="002B484F">
          <w:pPr>
            <w:pStyle w:val="TOC2"/>
            <w:tabs>
              <w:tab w:val="left" w:pos="880"/>
              <w:tab w:val="right" w:leader="dot" w:pos="9016"/>
            </w:tabs>
            <w:rPr>
              <w:rFonts w:asciiTheme="minorHAnsi" w:eastAsiaTheme="minorEastAsia" w:hAnsiTheme="minorHAnsi"/>
              <w:noProof/>
              <w:spacing w:val="0"/>
              <w:lang w:eastAsia="en-GB"/>
            </w:rPr>
          </w:pPr>
          <w:hyperlink w:anchor="_Toc531008053" w:history="1">
            <w:r w:rsidR="001F262B" w:rsidRPr="0010617D">
              <w:rPr>
                <w:rStyle w:val="Hyperlink"/>
                <w:noProof/>
              </w:rPr>
              <w:t>8.3</w:t>
            </w:r>
            <w:r w:rsidR="001F262B">
              <w:rPr>
                <w:rFonts w:asciiTheme="minorHAnsi" w:eastAsiaTheme="minorEastAsia" w:hAnsiTheme="minorHAnsi"/>
                <w:noProof/>
                <w:spacing w:val="0"/>
                <w:lang w:eastAsia="en-GB"/>
              </w:rPr>
              <w:tab/>
            </w:r>
            <w:r w:rsidR="001F262B" w:rsidRPr="0010617D">
              <w:rPr>
                <w:rStyle w:val="Hyperlink"/>
                <w:noProof/>
              </w:rPr>
              <w:t>Of the Customer</w:t>
            </w:r>
            <w:r w:rsidR="001F262B">
              <w:rPr>
                <w:noProof/>
                <w:webHidden/>
              </w:rPr>
              <w:tab/>
            </w:r>
            <w:r w:rsidR="001F262B">
              <w:rPr>
                <w:noProof/>
                <w:webHidden/>
              </w:rPr>
              <w:fldChar w:fldCharType="begin"/>
            </w:r>
            <w:r w:rsidR="001F262B">
              <w:rPr>
                <w:noProof/>
                <w:webHidden/>
              </w:rPr>
              <w:instrText xml:space="preserve"> PAGEREF _Toc531008053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3CBA87E" w14:textId="77777777" w:rsidR="001F262B" w:rsidRDefault="002B484F">
          <w:pPr>
            <w:pStyle w:val="TOC1"/>
            <w:tabs>
              <w:tab w:val="left" w:pos="400"/>
              <w:tab w:val="right" w:leader="dot" w:pos="9016"/>
            </w:tabs>
            <w:rPr>
              <w:rFonts w:asciiTheme="minorHAnsi" w:eastAsiaTheme="minorEastAsia" w:hAnsiTheme="minorHAnsi"/>
              <w:noProof/>
              <w:spacing w:val="0"/>
              <w:lang w:eastAsia="en-GB"/>
            </w:rPr>
          </w:pPr>
          <w:hyperlink w:anchor="_Toc531008054" w:history="1">
            <w:r w:rsidR="001F262B" w:rsidRPr="0010617D">
              <w:rPr>
                <w:rStyle w:val="Hyperlink"/>
                <w:noProof/>
              </w:rPr>
              <w:t>9</w:t>
            </w:r>
            <w:r w:rsidR="001F262B">
              <w:rPr>
                <w:rFonts w:asciiTheme="minorHAnsi" w:eastAsiaTheme="minorEastAsia" w:hAnsiTheme="minorHAnsi"/>
                <w:noProof/>
                <w:spacing w:val="0"/>
                <w:lang w:eastAsia="en-GB"/>
              </w:rPr>
              <w:tab/>
            </w:r>
            <w:r w:rsidR="001F262B" w:rsidRPr="0010617D">
              <w:rPr>
                <w:rStyle w:val="Hyperlink"/>
                <w:noProof/>
              </w:rPr>
              <w:t>Review, extensions and termination</w:t>
            </w:r>
            <w:r w:rsidR="001F262B">
              <w:rPr>
                <w:noProof/>
                <w:webHidden/>
              </w:rPr>
              <w:tab/>
            </w:r>
            <w:r w:rsidR="001F262B">
              <w:rPr>
                <w:noProof/>
                <w:webHidden/>
              </w:rPr>
              <w:fldChar w:fldCharType="begin"/>
            </w:r>
            <w:r w:rsidR="001F262B">
              <w:rPr>
                <w:noProof/>
                <w:webHidden/>
              </w:rPr>
              <w:instrText xml:space="preserve"> PAGEREF _Toc531008054 \h </w:instrText>
            </w:r>
            <w:r w:rsidR="001F262B">
              <w:rPr>
                <w:noProof/>
                <w:webHidden/>
              </w:rPr>
            </w:r>
            <w:r w:rsidR="001F262B">
              <w:rPr>
                <w:noProof/>
                <w:webHidden/>
              </w:rPr>
              <w:fldChar w:fldCharType="separate"/>
            </w:r>
            <w:r w:rsidR="001F262B">
              <w:rPr>
                <w:noProof/>
                <w:webHidden/>
              </w:rPr>
              <w:t>9</w:t>
            </w:r>
            <w:r w:rsidR="001F262B">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5D0EC27" w:rsidR="00CE1F5A" w:rsidRDefault="00CE1F5A" w:rsidP="00CE1F5A">
      <w:r w:rsidRPr="00FD3B86">
        <w:lastRenderedPageBreak/>
        <w:t xml:space="preserve">The present </w:t>
      </w:r>
      <w:r w:rsidR="0063063E" w:rsidRPr="00FD3B86">
        <w:t>Operation</w:t>
      </w:r>
      <w:r w:rsidR="00C8648B" w:rsidRPr="00FD3B86">
        <w:t>al</w:t>
      </w:r>
      <w:r w:rsidRPr="00FD3B86">
        <w:t xml:space="preserve"> Level Agreement (“the Agreement’) is made between </w:t>
      </w:r>
      <w:r w:rsidR="00C462B6" w:rsidRPr="00FD3B86">
        <w:rPr>
          <w:b/>
        </w:rPr>
        <w:t>EGI Foundation</w:t>
      </w:r>
      <w:r w:rsidRPr="00FD3B86">
        <w:rPr>
          <w:b/>
        </w:rPr>
        <w:t xml:space="preserve"> (</w:t>
      </w:r>
      <w:r w:rsidR="0063063E" w:rsidRPr="00FD3B86">
        <w:rPr>
          <w:b/>
        </w:rPr>
        <w:t xml:space="preserve">the </w:t>
      </w:r>
      <w:r w:rsidR="00111837" w:rsidRPr="00FD3B86">
        <w:rPr>
          <w:b/>
        </w:rPr>
        <w:t>Service Provider</w:t>
      </w:r>
      <w:r w:rsidRPr="00FD3B86">
        <w:rPr>
          <w:b/>
        </w:rPr>
        <w:t>)</w:t>
      </w:r>
      <w:r w:rsidRPr="00FD3B86">
        <w:t xml:space="preserve"> and </w:t>
      </w:r>
      <w:r w:rsidR="00FD3B86" w:rsidRPr="00FD3B86">
        <w:rPr>
          <w:b/>
        </w:rPr>
        <w:t>IFCA-LCG2</w:t>
      </w:r>
      <w:r w:rsidR="002C551F" w:rsidRPr="00FD3B86">
        <w:rPr>
          <w:b/>
        </w:rPr>
        <w:t xml:space="preserve"> </w:t>
      </w:r>
      <w:r w:rsidRPr="00FD3B86">
        <w:rPr>
          <w:b/>
        </w:rPr>
        <w:t xml:space="preserve">(the </w:t>
      </w:r>
      <w:r w:rsidR="00111837" w:rsidRPr="00FD3B86">
        <w:rPr>
          <w:b/>
        </w:rPr>
        <w:t xml:space="preserve">Component </w:t>
      </w:r>
      <w:r w:rsidR="0063063E" w:rsidRPr="00FD3B86">
        <w:rPr>
          <w:b/>
        </w:rPr>
        <w:t>Provider</w:t>
      </w:r>
      <w:r w:rsidRPr="00FD3B86">
        <w:rPr>
          <w:b/>
        </w:rPr>
        <w:t>)</w:t>
      </w:r>
      <w:r w:rsidRPr="00FD3B86">
        <w:t xml:space="preserve"> to define the provision and support of the provided service</w:t>
      </w:r>
      <w:r w:rsidR="0053196A" w:rsidRPr="00FD3B86">
        <w:t>s</w:t>
      </w:r>
      <w:r w:rsidRPr="00FD3B86">
        <w:t xml:space="preserve"> as described hereafter. Representatives and contact information are defined in Section 6.</w:t>
      </w:r>
    </w:p>
    <w:p w14:paraId="0FFB35AE" w14:textId="77777777" w:rsidR="00FD3B86" w:rsidRDefault="00FD3B86" w:rsidP="00FD3B86">
      <w:pPr>
        <w:rPr>
          <w:b/>
        </w:rPr>
      </w:pPr>
      <w:r w:rsidRPr="00A2068B">
        <w:rPr>
          <w:b/>
        </w:rPr>
        <w:t>The Laboratory of Agent-Based Social Simulation (LABSS) is an international research group working at the intersection of cognitive, social, and computational science based at the Institute of Cognitive Sciences and Technologies (ISTC) of the National Research Council of Italy (CNR) and aims to foster an explorative approach to Agent Based Modeling and Simulation.</w:t>
      </w:r>
    </w:p>
    <w:p w14:paraId="7AB8B594" w14:textId="2B97B86B" w:rsidR="003F375A" w:rsidRDefault="003F375A" w:rsidP="00CE1F5A">
      <w:r>
        <w:t xml:space="preserve">The </w:t>
      </w:r>
      <w:r w:rsidR="00111837">
        <w:t>Customer</w:t>
      </w:r>
      <w:r>
        <w:t xml:space="preserve"> is a consortium represented by the </w:t>
      </w:r>
      <w:r w:rsidR="00FD3B86" w:rsidRPr="00FD3B86">
        <w:rPr>
          <w:b/>
          <w:bCs/>
        </w:rPr>
        <w:t>CNR</w:t>
      </w:r>
      <w:r w:rsidR="00FD3B86">
        <w:rPr>
          <w:b/>
          <w:bCs/>
        </w:rPr>
        <w:t>.</w:t>
      </w:r>
    </w:p>
    <w:p w14:paraId="58A68A01" w14:textId="5A778A05" w:rsidR="008B5DD5" w:rsidRDefault="00CE1F5A" w:rsidP="00CE1F5A">
      <w:r w:rsidRPr="00FD3B86">
        <w:t xml:space="preserve">This Agreement is valid from </w:t>
      </w:r>
      <w:r w:rsidR="00FD3B86" w:rsidRPr="00FD3B86">
        <w:rPr>
          <w:b/>
        </w:rPr>
        <w:t>2019-07-15</w:t>
      </w:r>
      <w:r w:rsidR="002C551F" w:rsidRPr="00FD3B86">
        <w:rPr>
          <w:b/>
        </w:rPr>
        <w:t xml:space="preserve"> </w:t>
      </w:r>
      <w:r w:rsidR="002C551F" w:rsidRPr="00FD3B86">
        <w:t>to</w:t>
      </w:r>
      <w:r w:rsidR="00FD3B86" w:rsidRPr="00FD3B86">
        <w:rPr>
          <w:b/>
        </w:rPr>
        <w:t xml:space="preserve"> 2019-09-30</w:t>
      </w:r>
      <w:r w:rsidR="002C551F" w:rsidRPr="00FD3B86">
        <w:t>.</w:t>
      </w:r>
    </w:p>
    <w:p w14:paraId="0954F9AB" w14:textId="5572C27E" w:rsidR="00D63871" w:rsidRDefault="00CE1F5A" w:rsidP="00CE1F5A">
      <w:r>
        <w:t xml:space="preserve">The Agreement was discussed and approved by the </w:t>
      </w:r>
      <w:r w:rsidR="00111837">
        <w:t>EGI Foundation</w:t>
      </w:r>
      <w:r>
        <w:t xml:space="preserve"> and the </w:t>
      </w:r>
      <w:r w:rsidR="00111837">
        <w:t xml:space="preserve">Component </w:t>
      </w:r>
      <w:r>
        <w:t xml:space="preserve">Provider </w:t>
      </w:r>
      <w:r w:rsidR="00FD3B86">
        <w:rPr>
          <w:b/>
        </w:rPr>
        <w:t>2019-07-12</w:t>
      </w:r>
      <w:r w:rsidRPr="007A3ECC">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531008037"/>
      <w:r>
        <w:t>The Service</w:t>
      </w:r>
      <w:r w:rsidR="0053196A">
        <w:t>s</w:t>
      </w:r>
      <w:bookmarkEnd w:id="1"/>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ListParagraph"/>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ListParagraph"/>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732E37A9" w14:textId="77777777" w:rsidR="003E39C7" w:rsidRDefault="003E39C7" w:rsidP="003E39C7"/>
    <w:p w14:paraId="754DB452" w14:textId="77777777" w:rsidR="003E39C7" w:rsidRDefault="003E39C7" w:rsidP="003E39C7">
      <w:r>
        <w:t>Possible payment mode offer:</w:t>
      </w:r>
    </w:p>
    <w:p w14:paraId="410BB629" w14:textId="77777777" w:rsidR="003E39C7" w:rsidRDefault="003E39C7" w:rsidP="003E39C7">
      <w:pPr>
        <w:pStyle w:val="ListParagraph"/>
        <w:numPr>
          <w:ilvl w:val="0"/>
          <w:numId w:val="47"/>
        </w:numPr>
      </w:pPr>
      <w:r>
        <w:t>Sponsored - Model where the customer uses services that are funded, or co-funded, by the European Commission or government grants.</w:t>
      </w:r>
    </w:p>
    <w:p w14:paraId="79580CD8" w14:textId="77777777" w:rsidR="003E39C7" w:rsidRDefault="003E39C7" w:rsidP="003E39C7">
      <w:pPr>
        <w:pStyle w:val="ListParagraph"/>
        <w:numPr>
          <w:ilvl w:val="0"/>
          <w:numId w:val="47"/>
        </w:numPr>
      </w:pPr>
      <w:r>
        <w:t>Pay-per-use - Model where customer directly pay for the service used.</w:t>
      </w:r>
    </w:p>
    <w:p w14:paraId="41F1C563" w14:textId="77777777" w:rsidR="003E39C7" w:rsidRDefault="003E39C7" w:rsidP="002C551F"/>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0" w:history="1">
        <w:r w:rsidRPr="00E63EFE">
          <w:rPr>
            <w:rStyle w:val="Hyperlink"/>
          </w:rPr>
          <w:t>https://www.egi.eu/services/cloud-compute/</w:t>
        </w:r>
      </w:hyperlink>
      <w:r w:rsidRPr="00E63EFE">
        <w:t xml:space="preserve"> </w:t>
      </w:r>
    </w:p>
    <w:p w14:paraId="69D9B4E9" w14:textId="409655DF" w:rsidR="000805DB" w:rsidRPr="0089771E" w:rsidRDefault="000805DB" w:rsidP="000805DB">
      <w:pPr>
        <w:pStyle w:val="ListParagraph"/>
        <w:numPr>
          <w:ilvl w:val="0"/>
          <w:numId w:val="18"/>
        </w:numPr>
      </w:pPr>
      <w:bookmarkStart w:id="2" w:name="_Toc531008038"/>
      <w:r>
        <w:t>Resource Centre</w:t>
      </w:r>
      <w:r w:rsidRPr="0089771E">
        <w:t>: IFCA-LCG2</w:t>
      </w:r>
    </w:p>
    <w:p w14:paraId="5FFE47E0" w14:textId="77777777" w:rsidR="000805DB" w:rsidRPr="0089771E" w:rsidRDefault="000805DB" w:rsidP="000805DB">
      <w:pPr>
        <w:pStyle w:val="ListParagraph"/>
        <w:numPr>
          <w:ilvl w:val="1"/>
          <w:numId w:val="18"/>
        </w:numPr>
      </w:pPr>
      <w:r w:rsidRPr="0089771E">
        <w:t>Cloud Compute</w:t>
      </w:r>
    </w:p>
    <w:p w14:paraId="39185888" w14:textId="77777777" w:rsidR="000805DB" w:rsidRPr="0089771E" w:rsidRDefault="000805DB" w:rsidP="000805DB">
      <w:pPr>
        <w:pStyle w:val="ListParagraph"/>
        <w:numPr>
          <w:ilvl w:val="2"/>
          <w:numId w:val="18"/>
        </w:numPr>
        <w:rPr>
          <w:b/>
        </w:rPr>
      </w:pPr>
      <w:r w:rsidRPr="0089771E">
        <w:lastRenderedPageBreak/>
        <w:t>Number of virtual CPU cores:80</w:t>
      </w:r>
    </w:p>
    <w:p w14:paraId="7609326B" w14:textId="7BC2A237" w:rsidR="000805DB" w:rsidRPr="0089771E" w:rsidRDefault="000805DB" w:rsidP="000805DB">
      <w:pPr>
        <w:pStyle w:val="ListParagraph"/>
        <w:numPr>
          <w:ilvl w:val="2"/>
          <w:numId w:val="18"/>
        </w:numPr>
        <w:rPr>
          <w:b/>
        </w:rPr>
      </w:pPr>
      <w:r w:rsidRPr="0089771E">
        <w:t>Memory (GB): 1024</w:t>
      </w:r>
    </w:p>
    <w:p w14:paraId="59E02AFB" w14:textId="77777777" w:rsidR="000805DB" w:rsidRPr="0089771E" w:rsidRDefault="000805DB" w:rsidP="000805DB">
      <w:pPr>
        <w:pStyle w:val="ListParagraph"/>
        <w:numPr>
          <w:ilvl w:val="2"/>
          <w:numId w:val="18"/>
        </w:numPr>
        <w:rPr>
          <w:b/>
        </w:rPr>
      </w:pPr>
      <w:r w:rsidRPr="0089771E">
        <w:rPr>
          <w:color w:val="000000"/>
        </w:rPr>
        <w:t>Local disk (GB):</w:t>
      </w:r>
    </w:p>
    <w:p w14:paraId="07DDBF9F" w14:textId="77777777" w:rsidR="000805DB" w:rsidRPr="0089771E" w:rsidRDefault="000805DB" w:rsidP="000805DB">
      <w:pPr>
        <w:pStyle w:val="ListParagraph"/>
        <w:numPr>
          <w:ilvl w:val="2"/>
          <w:numId w:val="18"/>
        </w:numPr>
        <w:rPr>
          <w:b/>
        </w:rPr>
      </w:pPr>
      <w:r w:rsidRPr="0089771E">
        <w:t>Public IP addresses:1</w:t>
      </w:r>
    </w:p>
    <w:p w14:paraId="610CE178" w14:textId="77777777" w:rsidR="000805DB" w:rsidRPr="0089771E" w:rsidRDefault="000805DB" w:rsidP="000805DB">
      <w:pPr>
        <w:pStyle w:val="ListParagraph"/>
        <w:numPr>
          <w:ilvl w:val="2"/>
          <w:numId w:val="18"/>
        </w:numPr>
        <w:rPr>
          <w:b/>
        </w:rPr>
      </w:pPr>
      <w:r w:rsidRPr="0089771E">
        <w:t>Allocation type: Opportunistic</w:t>
      </w:r>
    </w:p>
    <w:p w14:paraId="4632A6F7" w14:textId="77777777" w:rsidR="000805DB" w:rsidRPr="0089771E" w:rsidRDefault="000805DB" w:rsidP="000805DB">
      <w:pPr>
        <w:pStyle w:val="ListParagraph"/>
        <w:numPr>
          <w:ilvl w:val="2"/>
          <w:numId w:val="18"/>
        </w:numPr>
        <w:rPr>
          <w:b/>
        </w:rPr>
      </w:pPr>
      <w:r w:rsidRPr="0089771E">
        <w:t>Payment mode offer: Sponsored</w:t>
      </w:r>
    </w:p>
    <w:p w14:paraId="203C1A90" w14:textId="77777777" w:rsidR="000805DB" w:rsidRPr="0089771E" w:rsidRDefault="000805DB" w:rsidP="000805DB">
      <w:pPr>
        <w:pStyle w:val="ListParagraph"/>
        <w:numPr>
          <w:ilvl w:val="2"/>
          <w:numId w:val="18"/>
        </w:numPr>
        <w:rPr>
          <w:b/>
        </w:rPr>
      </w:pPr>
      <w:r w:rsidRPr="0089771E">
        <w:rPr>
          <w:color w:val="000000"/>
        </w:rPr>
        <w:t>Other technical requirements:</w:t>
      </w:r>
    </w:p>
    <w:p w14:paraId="3CD3CF12" w14:textId="77777777" w:rsidR="000805DB" w:rsidRPr="0089771E" w:rsidRDefault="000805DB" w:rsidP="000805DB">
      <w:pPr>
        <w:pStyle w:val="ListParagraph"/>
        <w:numPr>
          <w:ilvl w:val="2"/>
          <w:numId w:val="18"/>
        </w:numPr>
        <w:rPr>
          <w:b/>
        </w:rPr>
      </w:pPr>
      <w:r w:rsidRPr="0089771E">
        <w:t>Duration:2 months</w:t>
      </w:r>
    </w:p>
    <w:p w14:paraId="24BBA754" w14:textId="77777777" w:rsidR="000805DB" w:rsidRPr="0089771E" w:rsidRDefault="000805DB" w:rsidP="000805DB">
      <w:pPr>
        <w:pStyle w:val="ListParagraph"/>
        <w:numPr>
          <w:ilvl w:val="2"/>
          <w:numId w:val="18"/>
        </w:numPr>
        <w:rPr>
          <w:b/>
        </w:rPr>
      </w:pPr>
      <w:r w:rsidRPr="0089771E">
        <w:t>Supported VOs: labss.istc.cnr.it</w:t>
      </w:r>
    </w:p>
    <w:p w14:paraId="4E0F076C" w14:textId="08687F0A" w:rsidR="000805DB" w:rsidRPr="000805DB" w:rsidRDefault="000805DB" w:rsidP="000805DB">
      <w:pPr>
        <w:pStyle w:val="ListParagraph"/>
        <w:numPr>
          <w:ilvl w:val="1"/>
          <w:numId w:val="18"/>
        </w:numPr>
        <w:rPr>
          <w:b/>
        </w:rPr>
      </w:pPr>
      <w:r w:rsidRPr="0089771E">
        <w:t xml:space="preserve">VO ID card: </w:t>
      </w:r>
      <w:r w:rsidRPr="00166AF8">
        <w:t>https://operations-portal.egi.eu/vo/view/voname/</w:t>
      </w:r>
      <w:r>
        <w:t>l</w:t>
      </w:r>
      <w:r w:rsidRPr="0089771E">
        <w:t>abss.istc.cnr.it</w:t>
      </w:r>
    </w:p>
    <w:p w14:paraId="319CA622" w14:textId="77777777" w:rsidR="000805DB" w:rsidRPr="0089771E" w:rsidRDefault="000805DB" w:rsidP="000805DB">
      <w:pPr>
        <w:pStyle w:val="ListParagraph"/>
        <w:numPr>
          <w:ilvl w:val="1"/>
          <w:numId w:val="18"/>
        </w:numPr>
        <w:rPr>
          <w:b/>
        </w:rPr>
      </w:pPr>
      <w:r w:rsidRPr="0089771E">
        <w:t>VO-wide list: N/A</w:t>
      </w:r>
    </w:p>
    <w:p w14:paraId="6F9A42AE" w14:textId="6EE21A7C" w:rsidR="00227F47" w:rsidRDefault="00176CC7" w:rsidP="00CE1F5A">
      <w:pPr>
        <w:pStyle w:val="Heading1"/>
      </w:pPr>
      <w:r>
        <w:t>Service hours and exceptions</w:t>
      </w:r>
      <w:bookmarkEnd w:id="2"/>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3" w:name="_Toc531008039"/>
      <w:r>
        <w:t>Support</w:t>
      </w:r>
      <w:bookmarkEnd w:id="3"/>
    </w:p>
    <w:p w14:paraId="2E2C6A8B" w14:textId="77777777" w:rsidR="00D63871" w:rsidRPr="00D63871" w:rsidRDefault="00D63871" w:rsidP="00D63871">
      <w:bookmarkStart w:id="4" w:name="_Toc403992926"/>
      <w:r>
        <w:t>As defined in Resource Center OLA.</w:t>
      </w:r>
    </w:p>
    <w:p w14:paraId="6F3E2817" w14:textId="3E94FCCE" w:rsidR="00176CC7" w:rsidRDefault="00176CC7" w:rsidP="00D206E9">
      <w:pPr>
        <w:pStyle w:val="Heading2"/>
      </w:pPr>
      <w:bookmarkStart w:id="5" w:name="_Toc531008040"/>
      <w:r w:rsidRPr="00B97954">
        <w:t>Incident handling</w:t>
      </w:r>
      <w:bookmarkEnd w:id="4"/>
      <w:bookmarkEnd w:id="5"/>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6" w:name="_Toc531008041"/>
      <w:r w:rsidRPr="00176CC7">
        <w:t>Service requests</w:t>
      </w:r>
      <w:bookmarkEnd w:id="6"/>
    </w:p>
    <w:p w14:paraId="6C19DCBC" w14:textId="77777777" w:rsidR="00D63871" w:rsidRPr="00D63871" w:rsidRDefault="00D63871" w:rsidP="00D63871">
      <w:bookmarkStart w:id="7" w:name="_Toc403992928"/>
      <w:r>
        <w:t>As defined in Resource Center OLA.</w:t>
      </w:r>
    </w:p>
    <w:p w14:paraId="0A2BC1F5" w14:textId="143941C4" w:rsidR="00227F47" w:rsidRPr="00176CC7" w:rsidRDefault="00176CC7" w:rsidP="00CE1F5A">
      <w:pPr>
        <w:pStyle w:val="Heading1"/>
      </w:pPr>
      <w:bookmarkStart w:id="8" w:name="_Toc53100804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31B80C4" w:rsidR="00176CC7" w:rsidRPr="000805DB" w:rsidRDefault="00176CC7" w:rsidP="0097663A">
      <w:pPr>
        <w:pStyle w:val="ListParagraph"/>
        <w:numPr>
          <w:ilvl w:val="0"/>
          <w:numId w:val="28"/>
        </w:numPr>
      </w:pPr>
      <w:r w:rsidRPr="000805DB">
        <w:t>Minimum</w:t>
      </w:r>
      <w:r w:rsidR="00CF2238" w:rsidRPr="000805DB">
        <w:t xml:space="preserve"> (as a percentage per month)</w:t>
      </w:r>
      <w:r w:rsidRPr="000805DB">
        <w:t xml:space="preserve">: </w:t>
      </w:r>
      <w:r w:rsidR="000805DB" w:rsidRPr="000805DB">
        <w:t>90</w:t>
      </w:r>
      <w:r w:rsidR="005B4FC6" w:rsidRPr="000805DB">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2E4966AA"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0805DB">
        <w:t>90%</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531008043"/>
      <w:r>
        <w:t>Limitations and</w:t>
      </w:r>
      <w:r w:rsidRPr="00B97954">
        <w:t xml:space="preserve"> constraints</w:t>
      </w:r>
      <w:bookmarkEnd w:id="9"/>
      <w:bookmarkEnd w:id="10"/>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53100804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804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2B484F" w:rsidP="009C77B1">
            <w:pPr>
              <w:rPr>
                <w:rFonts w:cs="Open Sans"/>
                <w:highlight w:val="yellow"/>
                <w:lang w:val="it-IT"/>
              </w:rPr>
            </w:pPr>
            <w:hyperlink r:id="rId11"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8030D7" w14:paraId="0FAC06FF" w14:textId="77777777" w:rsidTr="00542830">
        <w:tc>
          <w:tcPr>
            <w:tcW w:w="4605" w:type="dxa"/>
            <w:shd w:val="clear" w:color="auto" w:fill="B8CCE4" w:themeFill="accent1" w:themeFillTint="66"/>
          </w:tcPr>
          <w:p w14:paraId="14D7B0E1" w14:textId="1F6845C4" w:rsidR="00542830" w:rsidRPr="00B97954" w:rsidRDefault="00111837" w:rsidP="00C462B6">
            <w:pPr>
              <w:rPr>
                <w:rFonts w:cs="Open Sans"/>
                <w:b/>
              </w:rPr>
            </w:pPr>
            <w:r>
              <w:rPr>
                <w:rFonts w:cs="Open Sans"/>
                <w:b/>
              </w:rPr>
              <w:t xml:space="preserve">Component </w:t>
            </w:r>
            <w:r w:rsidR="00C462B6">
              <w:rPr>
                <w:rFonts w:cs="Open Sans"/>
                <w:b/>
              </w:rPr>
              <w:t>Provider contact</w:t>
            </w:r>
          </w:p>
        </w:tc>
        <w:tc>
          <w:tcPr>
            <w:tcW w:w="4605" w:type="dxa"/>
            <w:shd w:val="clear" w:color="auto" w:fill="auto"/>
          </w:tcPr>
          <w:p w14:paraId="14DC9B15" w14:textId="77777777" w:rsidR="000805DB" w:rsidRPr="000805DB" w:rsidRDefault="000805DB" w:rsidP="005B4FC6">
            <w:pPr>
              <w:rPr>
                <w:lang w:val="es-ES"/>
              </w:rPr>
            </w:pPr>
            <w:r w:rsidRPr="000805DB">
              <w:rPr>
                <w:lang w:val="es-ES"/>
              </w:rPr>
              <w:t>Álvaro López García</w:t>
            </w:r>
          </w:p>
          <w:p w14:paraId="0D1F9537" w14:textId="6F6AC8C2" w:rsidR="008030D7" w:rsidRPr="008030D7" w:rsidRDefault="002B484F" w:rsidP="005B4FC6">
            <w:pPr>
              <w:rPr>
                <w:lang w:val="es-ES"/>
              </w:rPr>
            </w:pPr>
            <w:hyperlink r:id="rId12" w:history="1">
              <w:r w:rsidR="008030D7" w:rsidRPr="00BB6F87">
                <w:rPr>
                  <w:rStyle w:val="Hyperlink"/>
                  <w:lang w:val="es-ES"/>
                </w:rPr>
                <w:t>aloga@ifca.unican.es</w:t>
              </w:r>
            </w:hyperlink>
          </w:p>
        </w:tc>
      </w:tr>
      <w:tr w:rsidR="008030D7" w:rsidRPr="008030D7" w14:paraId="6F1075BE" w14:textId="77777777" w:rsidTr="00542830">
        <w:tc>
          <w:tcPr>
            <w:tcW w:w="4605" w:type="dxa"/>
            <w:shd w:val="clear" w:color="auto" w:fill="B8CCE4" w:themeFill="accent1" w:themeFillTint="66"/>
          </w:tcPr>
          <w:p w14:paraId="356B29C6" w14:textId="26D3B1AB" w:rsidR="008030D7" w:rsidRDefault="008030D7" w:rsidP="00C462B6">
            <w:pPr>
              <w:rPr>
                <w:rFonts w:cs="Open Sans"/>
                <w:b/>
              </w:rPr>
            </w:pPr>
            <w:r>
              <w:rPr>
                <w:rFonts w:cs="Open Sans"/>
                <w:b/>
              </w:rPr>
              <w:t>Component Provider support contact</w:t>
            </w:r>
          </w:p>
        </w:tc>
        <w:tc>
          <w:tcPr>
            <w:tcW w:w="4605" w:type="dxa"/>
            <w:shd w:val="clear" w:color="auto" w:fill="auto"/>
          </w:tcPr>
          <w:p w14:paraId="6B2E6CCA" w14:textId="1A7EEF62" w:rsidR="008030D7" w:rsidRPr="008030D7" w:rsidRDefault="002B484F" w:rsidP="005B4FC6">
            <w:hyperlink r:id="rId13" w:history="1">
              <w:r w:rsidR="008030D7" w:rsidRPr="00BB6F87">
                <w:rPr>
                  <w:rStyle w:val="Hyperlink"/>
                </w:rPr>
                <w:t>cloud.admin@ifca.unican.es</w:t>
              </w:r>
            </w:hyperlink>
            <w:r w:rsidR="008030D7">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804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53100804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53100804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53100804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531008050"/>
      <w:r>
        <w:t>R</w:t>
      </w:r>
      <w:r w:rsidRPr="00B97954">
        <w:t>esponsibilities</w:t>
      </w:r>
      <w:bookmarkEnd w:id="31"/>
      <w:r w:rsidRPr="00B97954">
        <w:t xml:space="preserve"> </w:t>
      </w:r>
    </w:p>
    <w:p w14:paraId="4D1141DF" w14:textId="407D97FD" w:rsidR="00CC7A3E" w:rsidRPr="00B97954" w:rsidRDefault="00CC7A3E" w:rsidP="00D206E9">
      <w:pPr>
        <w:pStyle w:val="Heading2"/>
      </w:pPr>
      <w:bookmarkStart w:id="32" w:name="_Toc531008051"/>
      <w:r>
        <w:t>O</w:t>
      </w:r>
      <w:r w:rsidRPr="00B97954">
        <w:t xml:space="preserve">f the </w:t>
      </w:r>
      <w:r w:rsidR="00111837">
        <w:t>Component Provide</w:t>
      </w:r>
      <w:r w:rsidRPr="00B97954">
        <w:t>r</w:t>
      </w:r>
      <w:bookmarkEnd w:id="30"/>
      <w:bookmarkEnd w:id="32"/>
    </w:p>
    <w:p w14:paraId="6B26FB4F" w14:textId="77777777" w:rsidR="00D63871" w:rsidRPr="00D63871" w:rsidRDefault="00D63871" w:rsidP="00D63871">
      <w:bookmarkStart w:id="33" w:name="_Toc403992937"/>
      <w:r>
        <w:t>As defined in Resource Center OLA.</w:t>
      </w:r>
    </w:p>
    <w:p w14:paraId="13E9C346" w14:textId="63738093" w:rsidR="00CC7A3E" w:rsidRPr="00B97954" w:rsidRDefault="00CC7A3E" w:rsidP="00D206E9">
      <w:pPr>
        <w:pStyle w:val="Heading2"/>
      </w:pPr>
      <w:bookmarkStart w:id="34" w:name="_Toc531008052"/>
      <w:r>
        <w:t xml:space="preserve">Of </w:t>
      </w:r>
      <w:bookmarkEnd w:id="33"/>
      <w:r w:rsidR="00111837">
        <w:t>EGI Foundation</w:t>
      </w:r>
      <w:bookmarkEnd w:id="34"/>
    </w:p>
    <w:p w14:paraId="518407ED" w14:textId="1CCF4697" w:rsidR="00D63871" w:rsidRPr="00D63871" w:rsidRDefault="00D63871" w:rsidP="00D63871">
      <w:r>
        <w:t>As defined in Resource Center OLA and:</w:t>
      </w:r>
    </w:p>
    <w:p w14:paraId="4D25AF02" w14:textId="6887099E" w:rsidR="00F70FEF" w:rsidRDefault="000371AA" w:rsidP="003F375A">
      <w:pPr>
        <w:pStyle w:val="ListParagraph"/>
        <w:numPr>
          <w:ilvl w:val="0"/>
          <w:numId w:val="38"/>
        </w:numPr>
        <w:rPr>
          <w:rFonts w:cs="Open Sans"/>
          <w:spacing w:val="2"/>
        </w:rPr>
      </w:pPr>
      <w:r w:rsidRPr="000371AA">
        <w:rPr>
          <w:rFonts w:cs="Open Sans"/>
          <w:spacing w:val="2"/>
        </w:rPr>
        <w:t xml:space="preserve">Support coordination with other </w:t>
      </w:r>
      <w:r w:rsidR="00111837">
        <w:rPr>
          <w:rFonts w:cs="Open Sans"/>
          <w:spacing w:val="2"/>
        </w:rPr>
        <w:t xml:space="preserve">Component </w:t>
      </w:r>
      <w:r w:rsidRPr="000371AA">
        <w:rPr>
          <w:rFonts w:cs="Open Sans"/>
          <w:spacing w:val="2"/>
        </w:rPr>
        <w:t>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0076CC44" w:rsidR="00F70FEF" w:rsidRDefault="00F70FEF" w:rsidP="00F70FEF">
      <w:pPr>
        <w:pStyle w:val="Heading2"/>
      </w:pPr>
      <w:bookmarkStart w:id="35" w:name="_Toc531008053"/>
      <w:r>
        <w:t xml:space="preserve">Of the </w:t>
      </w:r>
      <w:r w:rsidR="00111837">
        <w:t>Customer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53100805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3C6D" w14:textId="77777777" w:rsidR="002B484F" w:rsidRDefault="002B484F" w:rsidP="00835E24">
      <w:pPr>
        <w:spacing w:after="0" w:line="240" w:lineRule="auto"/>
      </w:pPr>
      <w:r>
        <w:separator/>
      </w:r>
    </w:p>
  </w:endnote>
  <w:endnote w:type="continuationSeparator" w:id="0">
    <w:p w14:paraId="430CEE9B" w14:textId="77777777" w:rsidR="002B484F" w:rsidRDefault="002B484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B484F"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F262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2B484F"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2FC4" w14:textId="77777777" w:rsidR="002B484F" w:rsidRDefault="002B484F" w:rsidP="00835E24">
      <w:pPr>
        <w:spacing w:after="0" w:line="240" w:lineRule="auto"/>
      </w:pPr>
      <w:r>
        <w:separator/>
      </w:r>
    </w:p>
  </w:footnote>
  <w:footnote w:type="continuationSeparator" w:id="0">
    <w:p w14:paraId="25717738" w14:textId="77777777" w:rsidR="002B484F" w:rsidRDefault="002B484F"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05DB"/>
    <w:rsid w:val="000852E1"/>
    <w:rsid w:val="0009389B"/>
    <w:rsid w:val="000D027C"/>
    <w:rsid w:val="000E00D2"/>
    <w:rsid w:val="000E17FC"/>
    <w:rsid w:val="000F328F"/>
    <w:rsid w:val="001013F4"/>
    <w:rsid w:val="0010672E"/>
    <w:rsid w:val="00111837"/>
    <w:rsid w:val="00127449"/>
    <w:rsid w:val="00130F8B"/>
    <w:rsid w:val="001609A7"/>
    <w:rsid w:val="001624FB"/>
    <w:rsid w:val="00162D8F"/>
    <w:rsid w:val="00163455"/>
    <w:rsid w:val="001725AC"/>
    <w:rsid w:val="00176CC7"/>
    <w:rsid w:val="00186160"/>
    <w:rsid w:val="001A5250"/>
    <w:rsid w:val="001C1B39"/>
    <w:rsid w:val="001C5D2E"/>
    <w:rsid w:val="001C68FD"/>
    <w:rsid w:val="001D0388"/>
    <w:rsid w:val="001D1106"/>
    <w:rsid w:val="001D3170"/>
    <w:rsid w:val="001D48DE"/>
    <w:rsid w:val="001D5E02"/>
    <w:rsid w:val="001E1373"/>
    <w:rsid w:val="001F262B"/>
    <w:rsid w:val="00221D0C"/>
    <w:rsid w:val="00227F47"/>
    <w:rsid w:val="00235E2B"/>
    <w:rsid w:val="00241BEA"/>
    <w:rsid w:val="002539A4"/>
    <w:rsid w:val="0027172A"/>
    <w:rsid w:val="00283160"/>
    <w:rsid w:val="00287654"/>
    <w:rsid w:val="002A3C5A"/>
    <w:rsid w:val="002A7241"/>
    <w:rsid w:val="002B2235"/>
    <w:rsid w:val="002B484F"/>
    <w:rsid w:val="002C551F"/>
    <w:rsid w:val="002E5F1F"/>
    <w:rsid w:val="002F3C01"/>
    <w:rsid w:val="00334E08"/>
    <w:rsid w:val="00337DFA"/>
    <w:rsid w:val="0035124F"/>
    <w:rsid w:val="00357DD9"/>
    <w:rsid w:val="00391D54"/>
    <w:rsid w:val="003B5139"/>
    <w:rsid w:val="003C3C6F"/>
    <w:rsid w:val="003C43E1"/>
    <w:rsid w:val="003C6C87"/>
    <w:rsid w:val="003E39C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6C0B"/>
    <w:rsid w:val="007C78CA"/>
    <w:rsid w:val="008030D7"/>
    <w:rsid w:val="00813ED4"/>
    <w:rsid w:val="00835E24"/>
    <w:rsid w:val="00840515"/>
    <w:rsid w:val="00843054"/>
    <w:rsid w:val="0085093B"/>
    <w:rsid w:val="0086643F"/>
    <w:rsid w:val="00873234"/>
    <w:rsid w:val="008765EB"/>
    <w:rsid w:val="00884A91"/>
    <w:rsid w:val="00887704"/>
    <w:rsid w:val="00896CBA"/>
    <w:rsid w:val="008B1E35"/>
    <w:rsid w:val="008B2F11"/>
    <w:rsid w:val="008B4217"/>
    <w:rsid w:val="008B5DD5"/>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259"/>
    <w:rsid w:val="00A67816"/>
    <w:rsid w:val="00A77123"/>
    <w:rsid w:val="00A82398"/>
    <w:rsid w:val="00AB042E"/>
    <w:rsid w:val="00AB3B0C"/>
    <w:rsid w:val="00AC3EE6"/>
    <w:rsid w:val="00AD5B64"/>
    <w:rsid w:val="00AE7BD7"/>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1B27"/>
    <w:rsid w:val="00BE6744"/>
    <w:rsid w:val="00C30F80"/>
    <w:rsid w:val="00C40D39"/>
    <w:rsid w:val="00C462B6"/>
    <w:rsid w:val="00C53D75"/>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084F"/>
    <w:rsid w:val="00D859A3"/>
    <w:rsid w:val="00D9315C"/>
    <w:rsid w:val="00D95F48"/>
    <w:rsid w:val="00D97E64"/>
    <w:rsid w:val="00DD57A6"/>
    <w:rsid w:val="00DF70E2"/>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ED5A1A"/>
    <w:rsid w:val="00F06E24"/>
    <w:rsid w:val="00F1057C"/>
    <w:rsid w:val="00F337DD"/>
    <w:rsid w:val="00F42F91"/>
    <w:rsid w:val="00F66DAF"/>
    <w:rsid w:val="00F70FEF"/>
    <w:rsid w:val="00F7162A"/>
    <w:rsid w:val="00F81A6C"/>
    <w:rsid w:val="00FB5C97"/>
    <w:rsid w:val="00FC58D6"/>
    <w:rsid w:val="00FD0C52"/>
    <w:rsid w:val="00FD3B86"/>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61B5A560-53A1-7E48-B825-3F98D4B6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UnresolvedMention">
    <w:name w:val="Unresolved Mention"/>
    <w:basedOn w:val="DefaultParagraphFont"/>
    <w:uiPriority w:val="99"/>
    <w:semiHidden/>
    <w:unhideWhenUsed/>
    <w:rsid w:val="0080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oud.admin@ifca.unica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oga@ifca.unica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mailman.egi.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gi.eu/services/cloud-compute/"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F258-9F24-BD48-A89E-C6870035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1021</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7</cp:revision>
  <cp:lastPrinted>2015-12-11T13:29:00Z</cp:lastPrinted>
  <dcterms:created xsi:type="dcterms:W3CDTF">2019-07-12T12:50:00Z</dcterms:created>
  <dcterms:modified xsi:type="dcterms:W3CDTF">2019-07-17T12:26:00Z</dcterms:modified>
</cp:coreProperties>
</file>